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7EC" w:rsidRDefault="006207EC" w:rsidP="000B613B"/>
    <w:tbl>
      <w:tblPr>
        <w:tblW w:w="9606" w:type="dxa"/>
        <w:shd w:val="clear" w:color="auto" w:fill="FFFFFF"/>
        <w:tblLayout w:type="fixed"/>
        <w:tblLook w:val="04A0"/>
      </w:tblPr>
      <w:tblGrid>
        <w:gridCol w:w="3936"/>
        <w:gridCol w:w="2126"/>
        <w:gridCol w:w="3544"/>
      </w:tblGrid>
      <w:tr w:rsidR="006207EC" w:rsidTr="000B613B">
        <w:trPr>
          <w:trHeight w:val="793"/>
        </w:trPr>
        <w:tc>
          <w:tcPr>
            <w:tcW w:w="3936" w:type="dxa"/>
            <w:shd w:val="clear" w:color="auto" w:fill="FFFFFF"/>
            <w:hideMark/>
          </w:tcPr>
          <w:p w:rsidR="006207EC" w:rsidRDefault="006207EC" w:rsidP="00BA4A73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муниципального образования «</w:t>
            </w:r>
            <w:proofErr w:type="spellStart"/>
            <w:r>
              <w:rPr>
                <w:sz w:val="28"/>
                <w:szCs w:val="28"/>
                <w:lang w:eastAsia="en-US"/>
              </w:rPr>
              <w:t>Усть-Эгитуйское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» </w:t>
            </w:r>
            <w:proofErr w:type="spellStart"/>
            <w:r>
              <w:rPr>
                <w:sz w:val="28"/>
                <w:szCs w:val="28"/>
                <w:lang w:eastAsia="en-US"/>
              </w:rPr>
              <w:t>Еравнинского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Республики Бурятия</w:t>
            </w:r>
          </w:p>
        </w:tc>
        <w:tc>
          <w:tcPr>
            <w:tcW w:w="2126" w:type="dxa"/>
            <w:shd w:val="clear" w:color="auto" w:fill="FFFFFF"/>
            <w:hideMark/>
          </w:tcPr>
          <w:p w:rsidR="006207EC" w:rsidRDefault="006207EC" w:rsidP="00BA4A73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933450" cy="1028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12000"/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FFFFFF"/>
            <w:hideMark/>
          </w:tcPr>
          <w:p w:rsidR="006207EC" w:rsidRDefault="006207EC" w:rsidP="00BA4A73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Буряад</w:t>
            </w:r>
            <w:proofErr w:type="spellEnd"/>
            <w:r w:rsidR="000B613B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Республикын</w:t>
            </w:r>
            <w:proofErr w:type="spellEnd"/>
            <w:r w:rsidR="000B613B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Яруунын</w:t>
            </w:r>
            <w:proofErr w:type="spellEnd"/>
            <w:r w:rsidR="000B613B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аймагай</w:t>
            </w:r>
            <w:proofErr w:type="spellEnd"/>
          </w:p>
          <w:p w:rsidR="006207EC" w:rsidRDefault="006207EC" w:rsidP="00BA4A73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sz w:val="28"/>
                <w:szCs w:val="28"/>
                <w:lang w:eastAsia="en-US"/>
              </w:rPr>
              <w:t>Эгэтын-Адагай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» </w:t>
            </w:r>
            <w:proofErr w:type="spellStart"/>
            <w:r>
              <w:rPr>
                <w:sz w:val="28"/>
                <w:szCs w:val="28"/>
                <w:lang w:eastAsia="en-US"/>
              </w:rPr>
              <w:t>муниципальна</w:t>
            </w:r>
            <w:proofErr w:type="spellEnd"/>
            <w:r w:rsidR="000B613B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байгуулгын</w:t>
            </w:r>
            <w:proofErr w:type="spellEnd"/>
            <w:r w:rsidR="000B613B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Захиргаан</w:t>
            </w:r>
            <w:proofErr w:type="spellEnd"/>
          </w:p>
        </w:tc>
      </w:tr>
    </w:tbl>
    <w:p w:rsidR="006207EC" w:rsidRDefault="006207EC" w:rsidP="006207EC">
      <w:pPr>
        <w:pBdr>
          <w:bottom w:val="thinThickSmallGap" w:sz="24" w:space="0" w:color="auto"/>
        </w:pBdr>
        <w:jc w:val="center"/>
        <w:rPr>
          <w:b/>
          <w:color w:val="FF0000"/>
          <w:sz w:val="16"/>
          <w:szCs w:val="16"/>
        </w:rPr>
      </w:pPr>
    </w:p>
    <w:p w:rsidR="006207EC" w:rsidRDefault="006207EC" w:rsidP="006207E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671434, Республика Бурятия, </w:t>
      </w:r>
      <w:proofErr w:type="spellStart"/>
      <w:r>
        <w:rPr>
          <w:sz w:val="20"/>
          <w:szCs w:val="20"/>
        </w:rPr>
        <w:t>Еравнинский</w:t>
      </w:r>
      <w:proofErr w:type="spellEnd"/>
      <w:r>
        <w:rPr>
          <w:sz w:val="20"/>
          <w:szCs w:val="20"/>
        </w:rPr>
        <w:t xml:space="preserve"> район, у. </w:t>
      </w:r>
      <w:proofErr w:type="spellStart"/>
      <w:r>
        <w:rPr>
          <w:sz w:val="20"/>
          <w:szCs w:val="20"/>
        </w:rPr>
        <w:t>Усть-Эгита</w:t>
      </w:r>
      <w:proofErr w:type="spellEnd"/>
      <w:r>
        <w:rPr>
          <w:sz w:val="20"/>
          <w:szCs w:val="20"/>
        </w:rPr>
        <w:t xml:space="preserve">, ул. </w:t>
      </w:r>
      <w:proofErr w:type="spellStart"/>
      <w:r>
        <w:rPr>
          <w:sz w:val="20"/>
          <w:szCs w:val="20"/>
        </w:rPr>
        <w:t>Дамдинова</w:t>
      </w:r>
      <w:proofErr w:type="spellEnd"/>
      <w:r>
        <w:rPr>
          <w:sz w:val="20"/>
          <w:szCs w:val="20"/>
        </w:rPr>
        <w:t>, 14 «а»,</w:t>
      </w:r>
    </w:p>
    <w:p w:rsidR="006207EC" w:rsidRDefault="006207EC" w:rsidP="006207EC">
      <w:pPr>
        <w:jc w:val="center"/>
        <w:rPr>
          <w:sz w:val="20"/>
          <w:szCs w:val="20"/>
        </w:rPr>
      </w:pPr>
      <w:r>
        <w:rPr>
          <w:sz w:val="20"/>
          <w:szCs w:val="20"/>
        </w:rPr>
        <w:t>тел/факс 8 (301 35) 37174</w:t>
      </w:r>
    </w:p>
    <w:p w:rsidR="006207EC" w:rsidRPr="000A3B5F" w:rsidRDefault="000F01A6" w:rsidP="006207EC">
      <w:pPr>
        <w:jc w:val="center"/>
        <w:rPr>
          <w:sz w:val="20"/>
          <w:szCs w:val="20"/>
        </w:rPr>
      </w:pPr>
      <w:hyperlink r:id="rId6" w:history="1">
        <w:r w:rsidR="006207EC">
          <w:rPr>
            <w:rStyle w:val="a8"/>
            <w:sz w:val="20"/>
            <w:szCs w:val="20"/>
            <w:lang w:val="en-US"/>
          </w:rPr>
          <w:t>URL</w:t>
        </w:r>
        <w:r w:rsidR="006207EC" w:rsidRPr="000A3B5F">
          <w:rPr>
            <w:rStyle w:val="a8"/>
            <w:sz w:val="20"/>
            <w:szCs w:val="20"/>
          </w:rPr>
          <w:t>:</w:t>
        </w:r>
        <w:r w:rsidR="006207EC">
          <w:rPr>
            <w:rStyle w:val="a8"/>
            <w:sz w:val="20"/>
            <w:szCs w:val="20"/>
            <w:lang w:val="en-US"/>
          </w:rPr>
          <w:t>http</w:t>
        </w:r>
        <w:r w:rsidR="006207EC" w:rsidRPr="000A3B5F">
          <w:rPr>
            <w:rStyle w:val="a8"/>
            <w:sz w:val="20"/>
            <w:szCs w:val="20"/>
          </w:rPr>
          <w:t>:/</w:t>
        </w:r>
        <w:r w:rsidR="006207EC">
          <w:rPr>
            <w:rStyle w:val="a8"/>
            <w:sz w:val="20"/>
            <w:szCs w:val="20"/>
          </w:rPr>
          <w:t>усть</w:t>
        </w:r>
        <w:r w:rsidR="006207EC" w:rsidRPr="000A3B5F">
          <w:rPr>
            <w:rStyle w:val="a8"/>
            <w:sz w:val="20"/>
            <w:szCs w:val="20"/>
          </w:rPr>
          <w:t>-</w:t>
        </w:r>
        <w:r w:rsidR="006207EC">
          <w:rPr>
            <w:rStyle w:val="a8"/>
            <w:sz w:val="20"/>
            <w:szCs w:val="20"/>
          </w:rPr>
          <w:t>эгитуйская</w:t>
        </w:r>
        <w:r w:rsidR="006207EC" w:rsidRPr="000A3B5F">
          <w:rPr>
            <w:rStyle w:val="a8"/>
            <w:sz w:val="20"/>
            <w:szCs w:val="20"/>
          </w:rPr>
          <w:t>.</w:t>
        </w:r>
        <w:r w:rsidR="006207EC">
          <w:rPr>
            <w:rStyle w:val="a8"/>
            <w:sz w:val="20"/>
            <w:szCs w:val="20"/>
            <w:lang w:val="en-US"/>
          </w:rPr>
          <w:t>ru</w:t>
        </w:r>
      </w:hyperlink>
      <w:r w:rsidR="006207EC" w:rsidRPr="000A3B5F">
        <w:rPr>
          <w:sz w:val="20"/>
          <w:szCs w:val="20"/>
        </w:rPr>
        <w:t xml:space="preserve">; </w:t>
      </w:r>
      <w:r w:rsidR="006207EC">
        <w:rPr>
          <w:sz w:val="20"/>
          <w:szCs w:val="20"/>
          <w:lang w:val="en-US"/>
        </w:rPr>
        <w:t>E</w:t>
      </w:r>
      <w:r w:rsidR="006207EC" w:rsidRPr="000A3B5F">
        <w:rPr>
          <w:sz w:val="20"/>
          <w:szCs w:val="20"/>
        </w:rPr>
        <w:t>-</w:t>
      </w:r>
      <w:r w:rsidR="006207EC">
        <w:rPr>
          <w:sz w:val="20"/>
          <w:szCs w:val="20"/>
          <w:lang w:val="en-US"/>
        </w:rPr>
        <w:t>mail</w:t>
      </w:r>
      <w:r w:rsidR="006207EC" w:rsidRPr="000A3B5F">
        <w:rPr>
          <w:sz w:val="20"/>
          <w:szCs w:val="20"/>
        </w:rPr>
        <w:t xml:space="preserve">: </w:t>
      </w:r>
      <w:r w:rsidR="006207EC">
        <w:rPr>
          <w:sz w:val="20"/>
          <w:szCs w:val="20"/>
          <w:lang w:val="en-US"/>
        </w:rPr>
        <w:t>amopobeda</w:t>
      </w:r>
      <w:r w:rsidR="006207EC" w:rsidRPr="000A3B5F">
        <w:rPr>
          <w:sz w:val="20"/>
          <w:szCs w:val="20"/>
        </w:rPr>
        <w:t>@</w:t>
      </w:r>
      <w:r w:rsidR="006207EC">
        <w:rPr>
          <w:sz w:val="20"/>
          <w:szCs w:val="20"/>
          <w:lang w:val="en-US"/>
        </w:rPr>
        <w:t>mail</w:t>
      </w:r>
      <w:r w:rsidR="006207EC" w:rsidRPr="000A3B5F">
        <w:rPr>
          <w:sz w:val="20"/>
          <w:szCs w:val="20"/>
        </w:rPr>
        <w:t>.</w:t>
      </w:r>
      <w:r w:rsidR="006207EC">
        <w:rPr>
          <w:sz w:val="20"/>
          <w:szCs w:val="20"/>
          <w:lang w:val="en-US"/>
        </w:rPr>
        <w:t>ru</w:t>
      </w:r>
    </w:p>
    <w:p w:rsidR="006207EC" w:rsidRPr="000A3B5F" w:rsidRDefault="006207EC" w:rsidP="000B613B">
      <w:pPr>
        <w:rPr>
          <w:b/>
          <w:sz w:val="28"/>
          <w:szCs w:val="28"/>
        </w:rPr>
      </w:pPr>
    </w:p>
    <w:p w:rsidR="000B613B" w:rsidRDefault="000B613B" w:rsidP="000B613B">
      <w:pPr>
        <w:jc w:val="center"/>
        <w:rPr>
          <w:b/>
          <w:sz w:val="32"/>
          <w:szCs w:val="28"/>
        </w:rPr>
      </w:pPr>
    </w:p>
    <w:p w:rsidR="006207EC" w:rsidRDefault="006207EC" w:rsidP="000B613B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ПОСТАНОВЛЕНИЕ</w:t>
      </w:r>
    </w:p>
    <w:p w:rsidR="006207EC" w:rsidRDefault="006207EC" w:rsidP="006207EC">
      <w:pPr>
        <w:rPr>
          <w:sz w:val="28"/>
        </w:rPr>
      </w:pPr>
      <w:r>
        <w:rPr>
          <w:sz w:val="28"/>
        </w:rPr>
        <w:t xml:space="preserve">№ </w:t>
      </w:r>
      <w:r w:rsidR="009057D3">
        <w:rPr>
          <w:sz w:val="28"/>
        </w:rPr>
        <w:t>0</w:t>
      </w:r>
      <w:bookmarkStart w:id="0" w:name="_GoBack"/>
      <w:bookmarkEnd w:id="0"/>
      <w:r w:rsidR="00C661C8">
        <w:rPr>
          <w:sz w:val="28"/>
        </w:rPr>
        <w:t>6</w:t>
      </w:r>
    </w:p>
    <w:p w:rsidR="006207EC" w:rsidRDefault="00C661C8" w:rsidP="006207EC">
      <w:pPr>
        <w:rPr>
          <w:sz w:val="28"/>
        </w:rPr>
      </w:pPr>
      <w:r>
        <w:rPr>
          <w:sz w:val="28"/>
        </w:rPr>
        <w:t>От 25.02.2021</w:t>
      </w:r>
      <w:r w:rsidR="006207EC">
        <w:rPr>
          <w:sz w:val="28"/>
        </w:rPr>
        <w:t xml:space="preserve"> г.                                                             </w:t>
      </w:r>
      <w:r w:rsidR="000B613B">
        <w:rPr>
          <w:sz w:val="28"/>
        </w:rPr>
        <w:t xml:space="preserve">     </w:t>
      </w:r>
      <w:r w:rsidR="006207EC">
        <w:rPr>
          <w:sz w:val="28"/>
        </w:rPr>
        <w:t xml:space="preserve">             </w:t>
      </w:r>
      <w:proofErr w:type="spellStart"/>
      <w:r w:rsidR="006207EC">
        <w:rPr>
          <w:sz w:val="28"/>
        </w:rPr>
        <w:t>с</w:t>
      </w:r>
      <w:proofErr w:type="gramStart"/>
      <w:r w:rsidR="006207EC">
        <w:rPr>
          <w:sz w:val="28"/>
        </w:rPr>
        <w:t>.У</w:t>
      </w:r>
      <w:proofErr w:type="gramEnd"/>
      <w:r w:rsidR="006207EC">
        <w:rPr>
          <w:sz w:val="28"/>
        </w:rPr>
        <w:t>сть-Эгита</w:t>
      </w:r>
      <w:proofErr w:type="spellEnd"/>
      <w:r w:rsidR="006207EC">
        <w:rPr>
          <w:sz w:val="28"/>
        </w:rPr>
        <w:t xml:space="preserve">.                                                                                                   </w:t>
      </w:r>
    </w:p>
    <w:p w:rsidR="000B613B" w:rsidRDefault="000B613B" w:rsidP="006207EC">
      <w:pPr>
        <w:rPr>
          <w:sz w:val="28"/>
        </w:rPr>
      </w:pPr>
    </w:p>
    <w:p w:rsidR="000B613B" w:rsidRPr="000B613B" w:rsidRDefault="00C661C8" w:rsidP="000B613B">
      <w:pPr>
        <w:pStyle w:val="a5"/>
        <w:ind w:left="0"/>
        <w:jc w:val="center"/>
        <w:rPr>
          <w:b/>
          <w:sz w:val="28"/>
        </w:rPr>
      </w:pPr>
      <w:r>
        <w:rPr>
          <w:b/>
          <w:sz w:val="28"/>
        </w:rPr>
        <w:t>О внесении изменений в Постановление</w:t>
      </w:r>
      <w:r w:rsidR="000B613B" w:rsidRPr="000B613B">
        <w:rPr>
          <w:b/>
          <w:sz w:val="28"/>
        </w:rPr>
        <w:t xml:space="preserve"> МО СП «</w:t>
      </w:r>
      <w:proofErr w:type="spellStart"/>
      <w:r w:rsidR="000B613B" w:rsidRPr="000B613B">
        <w:rPr>
          <w:b/>
          <w:sz w:val="28"/>
        </w:rPr>
        <w:t>Усть-Эгитуйское</w:t>
      </w:r>
      <w:proofErr w:type="spellEnd"/>
      <w:r w:rsidR="000B613B" w:rsidRPr="000B613B">
        <w:rPr>
          <w:b/>
          <w:sz w:val="28"/>
        </w:rPr>
        <w:t>»</w:t>
      </w:r>
    </w:p>
    <w:p w:rsidR="00C661C8" w:rsidRPr="00C661C8" w:rsidRDefault="00C661C8" w:rsidP="00C661C8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от 01.12</w:t>
      </w:r>
      <w:r w:rsidR="000B613B" w:rsidRPr="000B613B">
        <w:rPr>
          <w:b/>
          <w:sz w:val="28"/>
        </w:rPr>
        <w:t>.2020 г.</w:t>
      </w:r>
      <w:r>
        <w:rPr>
          <w:b/>
          <w:sz w:val="28"/>
        </w:rPr>
        <w:t xml:space="preserve"> № 28</w:t>
      </w:r>
      <w:r w:rsidR="000B613B" w:rsidRPr="000B613B">
        <w:rPr>
          <w:b/>
          <w:sz w:val="28"/>
        </w:rPr>
        <w:t xml:space="preserve"> </w:t>
      </w:r>
      <w:r>
        <w:rPr>
          <w:b/>
          <w:sz w:val="28"/>
        </w:rPr>
        <w:t>«</w:t>
      </w:r>
      <w:r>
        <w:rPr>
          <w:b/>
          <w:bCs/>
          <w:sz w:val="28"/>
          <w:szCs w:val="28"/>
        </w:rPr>
        <w:t xml:space="preserve">Об утверждении положения об оплате труда работников Муниципального казенного учреждения </w:t>
      </w:r>
    </w:p>
    <w:p w:rsidR="00C661C8" w:rsidRDefault="00C661C8" w:rsidP="00C661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"Хозяйственно-транспортный отдел администрации </w:t>
      </w:r>
    </w:p>
    <w:p w:rsidR="00C661C8" w:rsidRDefault="00C661C8" w:rsidP="00C661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сельского поселения </w:t>
      </w:r>
    </w:p>
    <w:p w:rsidR="000B613B" w:rsidRPr="008A38B2" w:rsidRDefault="00C661C8" w:rsidP="00C661C8">
      <w:pPr>
        <w:contextualSpacing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Усть-Эгитуйское</w:t>
      </w:r>
      <w:proofErr w:type="spellEnd"/>
      <w:r>
        <w:rPr>
          <w:b/>
          <w:bCs/>
          <w:sz w:val="28"/>
          <w:szCs w:val="28"/>
        </w:rPr>
        <w:t>»</w:t>
      </w:r>
    </w:p>
    <w:p w:rsidR="000B613B" w:rsidRPr="008A38B2" w:rsidRDefault="000B613B" w:rsidP="000B613B">
      <w:pPr>
        <w:contextualSpacing/>
        <w:jc w:val="both"/>
        <w:rPr>
          <w:sz w:val="20"/>
          <w:szCs w:val="20"/>
        </w:rPr>
      </w:pPr>
    </w:p>
    <w:p w:rsidR="000B613B" w:rsidRPr="008A38B2" w:rsidRDefault="000B613B" w:rsidP="000B613B">
      <w:pPr>
        <w:contextualSpacing/>
        <w:jc w:val="both"/>
        <w:rPr>
          <w:sz w:val="28"/>
          <w:szCs w:val="28"/>
        </w:rPr>
      </w:pPr>
      <w:r w:rsidRPr="008A38B2">
        <w:rPr>
          <w:b/>
        </w:rPr>
        <w:t xml:space="preserve">                   </w:t>
      </w:r>
      <w:r w:rsidRPr="008A38B2">
        <w:rPr>
          <w:sz w:val="28"/>
          <w:szCs w:val="28"/>
        </w:rPr>
        <w:t>На основании экспертного заключения Государственн</w:t>
      </w:r>
      <w:r>
        <w:rPr>
          <w:sz w:val="28"/>
          <w:szCs w:val="28"/>
        </w:rPr>
        <w:t>о</w:t>
      </w:r>
      <w:r w:rsidRPr="008A38B2">
        <w:rPr>
          <w:sz w:val="28"/>
          <w:szCs w:val="28"/>
        </w:rPr>
        <w:t xml:space="preserve">-правового комитета </w:t>
      </w:r>
      <w:r>
        <w:rPr>
          <w:sz w:val="28"/>
          <w:szCs w:val="28"/>
        </w:rPr>
        <w:t>Администрации Г</w:t>
      </w:r>
      <w:r w:rsidRPr="008A38B2">
        <w:rPr>
          <w:sz w:val="28"/>
          <w:szCs w:val="28"/>
        </w:rPr>
        <w:t>лавы Республики Бурятия и Правительства Республики Бурятия</w:t>
      </w:r>
      <w:r w:rsidR="00C661C8">
        <w:rPr>
          <w:sz w:val="28"/>
          <w:szCs w:val="28"/>
        </w:rPr>
        <w:t xml:space="preserve"> от 26.01.2021 г. № 01.05-31-35</w:t>
      </w:r>
      <w:r w:rsidRPr="008A38B2">
        <w:rPr>
          <w:sz w:val="28"/>
          <w:szCs w:val="28"/>
        </w:rPr>
        <w:t xml:space="preserve">, в связи </w:t>
      </w:r>
      <w:r>
        <w:rPr>
          <w:sz w:val="28"/>
          <w:szCs w:val="28"/>
        </w:rPr>
        <w:t xml:space="preserve">с </w:t>
      </w:r>
      <w:r w:rsidRPr="008A38B2">
        <w:rPr>
          <w:sz w:val="28"/>
          <w:szCs w:val="28"/>
        </w:rPr>
        <w:t>несоответств</w:t>
      </w:r>
      <w:r>
        <w:rPr>
          <w:sz w:val="28"/>
          <w:szCs w:val="28"/>
        </w:rPr>
        <w:t xml:space="preserve">ием </w:t>
      </w:r>
      <w:r w:rsidR="00C661C8">
        <w:rPr>
          <w:sz w:val="28"/>
          <w:szCs w:val="28"/>
        </w:rPr>
        <w:t xml:space="preserve">требованиям части 3 статьи 27.1 </w:t>
      </w:r>
      <w:r>
        <w:rPr>
          <w:sz w:val="28"/>
          <w:szCs w:val="28"/>
        </w:rPr>
        <w:t>Ф</w:t>
      </w:r>
      <w:r w:rsidR="00C661C8">
        <w:rPr>
          <w:sz w:val="28"/>
          <w:szCs w:val="28"/>
        </w:rPr>
        <w:t>едерального закона</w:t>
      </w:r>
      <w:r>
        <w:rPr>
          <w:sz w:val="28"/>
          <w:szCs w:val="28"/>
        </w:rPr>
        <w:t xml:space="preserve"> от 06.10.2003 г. № 131- ФЗ «Об общих принципах организации местного самоуправления в Российской Федерации»:</w:t>
      </w:r>
    </w:p>
    <w:p w:rsidR="000B613B" w:rsidRPr="00BD0F17" w:rsidRDefault="00C661C8" w:rsidP="00BD0F17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</w:rPr>
      </w:pPr>
      <w:r w:rsidRPr="00BD0F17">
        <w:rPr>
          <w:sz w:val="28"/>
          <w:szCs w:val="28"/>
        </w:rPr>
        <w:t>Внести в</w:t>
      </w:r>
      <w:r w:rsidR="00BD0F17" w:rsidRPr="00BD0F17">
        <w:rPr>
          <w:sz w:val="28"/>
          <w:szCs w:val="28"/>
        </w:rPr>
        <w:t xml:space="preserve"> </w:t>
      </w:r>
      <w:r w:rsidR="000B613B" w:rsidRPr="00BD0F17">
        <w:rPr>
          <w:sz w:val="28"/>
          <w:szCs w:val="28"/>
        </w:rPr>
        <w:t>Постановл</w:t>
      </w:r>
      <w:r w:rsidR="00BD0F17" w:rsidRPr="00BD0F17">
        <w:rPr>
          <w:sz w:val="28"/>
          <w:szCs w:val="28"/>
        </w:rPr>
        <w:t>ение МО СП «</w:t>
      </w:r>
      <w:proofErr w:type="spellStart"/>
      <w:r w:rsidR="00BD0F17" w:rsidRPr="00BD0F17">
        <w:rPr>
          <w:sz w:val="28"/>
          <w:szCs w:val="28"/>
        </w:rPr>
        <w:t>Усть-Эгитуйское</w:t>
      </w:r>
      <w:proofErr w:type="spellEnd"/>
      <w:r w:rsidR="00BD0F17" w:rsidRPr="00BD0F17">
        <w:rPr>
          <w:sz w:val="28"/>
          <w:szCs w:val="28"/>
        </w:rPr>
        <w:t>» № 28</w:t>
      </w:r>
      <w:r w:rsidR="000B613B" w:rsidRPr="00BD0F17">
        <w:rPr>
          <w:sz w:val="28"/>
          <w:szCs w:val="28"/>
        </w:rPr>
        <w:t xml:space="preserve"> </w:t>
      </w:r>
      <w:r w:rsidR="00BD0F17" w:rsidRPr="00BD0F17">
        <w:rPr>
          <w:sz w:val="28"/>
        </w:rPr>
        <w:t>от 01.12</w:t>
      </w:r>
      <w:r w:rsidR="000B613B" w:rsidRPr="00BD0F17">
        <w:rPr>
          <w:sz w:val="28"/>
        </w:rPr>
        <w:t>.2020 г. «</w:t>
      </w:r>
      <w:r w:rsidR="00BD0F17" w:rsidRPr="00BD0F17">
        <w:rPr>
          <w:bCs/>
          <w:sz w:val="28"/>
          <w:szCs w:val="28"/>
        </w:rPr>
        <w:t>Об утверждении положения об оплате труда работников Муниципального казенного учреждения "Хозяйственно-транспортный отдел администрации муниципального образования сельского поселения «</w:t>
      </w:r>
      <w:proofErr w:type="spellStart"/>
      <w:r w:rsidR="00BD0F17" w:rsidRPr="00BD0F17">
        <w:rPr>
          <w:bCs/>
          <w:sz w:val="28"/>
          <w:szCs w:val="28"/>
        </w:rPr>
        <w:t>Усть-Эгитуйское</w:t>
      </w:r>
      <w:proofErr w:type="spellEnd"/>
      <w:r w:rsidR="000B613B" w:rsidRPr="00BD0F17">
        <w:rPr>
          <w:bCs/>
          <w:sz w:val="28"/>
        </w:rPr>
        <w:t>»</w:t>
      </w:r>
      <w:r w:rsidR="00BD0F17">
        <w:rPr>
          <w:bCs/>
          <w:sz w:val="28"/>
        </w:rPr>
        <w:t xml:space="preserve"> следующие изменения:</w:t>
      </w:r>
    </w:p>
    <w:p w:rsidR="003356CD" w:rsidRPr="00D11552" w:rsidRDefault="00BD0F17" w:rsidP="00D11552">
      <w:pPr>
        <w:pStyle w:val="a5"/>
        <w:numPr>
          <w:ilvl w:val="1"/>
          <w:numId w:val="6"/>
        </w:numPr>
        <w:jc w:val="both"/>
        <w:rPr>
          <w:spacing w:val="1"/>
          <w:sz w:val="28"/>
        </w:rPr>
      </w:pPr>
      <w:r w:rsidRPr="00D11552">
        <w:rPr>
          <w:spacing w:val="1"/>
          <w:sz w:val="28"/>
          <w:szCs w:val="16"/>
        </w:rPr>
        <w:t xml:space="preserve">В Приложении 1 к </w:t>
      </w:r>
      <w:r w:rsidRPr="00D11552">
        <w:rPr>
          <w:bCs/>
          <w:sz w:val="28"/>
          <w:szCs w:val="16"/>
        </w:rPr>
        <w:t>Положению об оплате труда работников Муниципального казенного учреждения "Хозяйственно-транспортный отдел администрации муниципального образования "</w:t>
      </w:r>
      <w:proofErr w:type="spellStart"/>
      <w:r w:rsidRPr="00D11552">
        <w:rPr>
          <w:bCs/>
          <w:sz w:val="28"/>
          <w:szCs w:val="16"/>
        </w:rPr>
        <w:t>Усть-Эгитуйское</w:t>
      </w:r>
      <w:proofErr w:type="spellEnd"/>
      <w:r w:rsidRPr="00D11552">
        <w:rPr>
          <w:bCs/>
          <w:sz w:val="28"/>
          <w:szCs w:val="16"/>
        </w:rPr>
        <w:t>"</w:t>
      </w:r>
      <w:r w:rsidR="003356CD" w:rsidRPr="00D11552">
        <w:rPr>
          <w:b/>
          <w:spacing w:val="1"/>
        </w:rPr>
        <w:t xml:space="preserve"> </w:t>
      </w:r>
      <w:r w:rsidR="00D11552">
        <w:rPr>
          <w:spacing w:val="1"/>
          <w:sz w:val="28"/>
        </w:rPr>
        <w:t>из таблицы «</w:t>
      </w:r>
      <w:r w:rsidR="003356CD" w:rsidRPr="00D11552">
        <w:rPr>
          <w:spacing w:val="1"/>
          <w:sz w:val="28"/>
        </w:rPr>
        <w:t>Размеры окладов (должностных окладов) работников МКУ ХТО АМО СП "</w:t>
      </w:r>
      <w:proofErr w:type="spellStart"/>
      <w:r w:rsidR="003356CD" w:rsidRPr="00D11552">
        <w:rPr>
          <w:spacing w:val="1"/>
          <w:sz w:val="28"/>
        </w:rPr>
        <w:t>Усть-Эгитуйское</w:t>
      </w:r>
      <w:proofErr w:type="spellEnd"/>
      <w:r w:rsidR="003356CD" w:rsidRPr="00D11552">
        <w:rPr>
          <w:spacing w:val="1"/>
          <w:sz w:val="28"/>
        </w:rPr>
        <w:t>"</w:t>
      </w:r>
      <w:r w:rsidR="00D11552">
        <w:rPr>
          <w:spacing w:val="1"/>
          <w:sz w:val="28"/>
        </w:rPr>
        <w:t>» исключить строку должности «староста».</w:t>
      </w:r>
    </w:p>
    <w:p w:rsidR="000B613B" w:rsidRPr="00D11552" w:rsidRDefault="000B613B" w:rsidP="00D11552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D11552">
        <w:rPr>
          <w:sz w:val="28"/>
          <w:szCs w:val="28"/>
        </w:rPr>
        <w:t xml:space="preserve">Постановление вступает в силу с момента подписания и подлежит </w:t>
      </w:r>
      <w:r w:rsidRPr="00D11552">
        <w:rPr>
          <w:color w:val="000000"/>
          <w:sz w:val="28"/>
          <w:szCs w:val="28"/>
        </w:rPr>
        <w:t xml:space="preserve"> опубликованию </w:t>
      </w:r>
      <w:r w:rsidRPr="00D11552">
        <w:rPr>
          <w:sz w:val="28"/>
          <w:szCs w:val="28"/>
        </w:rPr>
        <w:t xml:space="preserve">на информационных стендах, а также размещению на сайте </w:t>
      </w:r>
      <w:hyperlink r:id="rId7" w:history="1">
        <w:r w:rsidRPr="00D11552">
          <w:rPr>
            <w:rStyle w:val="a8"/>
            <w:sz w:val="28"/>
            <w:szCs w:val="28"/>
            <w:lang w:val="en-US"/>
          </w:rPr>
          <w:t>http</w:t>
        </w:r>
        <w:r w:rsidRPr="00D11552">
          <w:rPr>
            <w:rStyle w:val="a8"/>
            <w:sz w:val="28"/>
            <w:szCs w:val="28"/>
          </w:rPr>
          <w:t>://</w:t>
        </w:r>
        <w:proofErr w:type="spellStart"/>
        <w:r w:rsidRPr="00D11552">
          <w:rPr>
            <w:rStyle w:val="a8"/>
            <w:sz w:val="28"/>
            <w:szCs w:val="28"/>
          </w:rPr>
          <w:t>усть-эгитуйское</w:t>
        </w:r>
        <w:proofErr w:type="spellEnd"/>
        <w:r w:rsidRPr="00D11552">
          <w:rPr>
            <w:rStyle w:val="a8"/>
            <w:sz w:val="28"/>
            <w:szCs w:val="28"/>
          </w:rPr>
          <w:t>.</w:t>
        </w:r>
        <w:proofErr w:type="spellStart"/>
        <w:r w:rsidRPr="00D11552">
          <w:rPr>
            <w:rStyle w:val="a8"/>
            <w:sz w:val="28"/>
            <w:szCs w:val="28"/>
            <w:lang w:val="en-US"/>
          </w:rPr>
          <w:t>ru</w:t>
        </w:r>
        <w:proofErr w:type="spellEnd"/>
      </w:hyperlink>
    </w:p>
    <w:p w:rsidR="000B613B" w:rsidRPr="008A38B2" w:rsidRDefault="000B613B" w:rsidP="000B613B">
      <w:pPr>
        <w:ind w:left="720"/>
        <w:contextualSpacing/>
        <w:jc w:val="both"/>
        <w:rPr>
          <w:sz w:val="28"/>
          <w:szCs w:val="28"/>
        </w:rPr>
      </w:pPr>
    </w:p>
    <w:p w:rsidR="006207EC" w:rsidRDefault="006207EC" w:rsidP="006207EC">
      <w:pPr>
        <w:spacing w:line="360" w:lineRule="auto"/>
        <w:rPr>
          <w:b/>
          <w:sz w:val="28"/>
        </w:rPr>
      </w:pPr>
    </w:p>
    <w:p w:rsidR="006207EC" w:rsidRDefault="006207EC" w:rsidP="006207EC">
      <w:r>
        <w:rPr>
          <w:b/>
          <w:sz w:val="28"/>
        </w:rPr>
        <w:t>Глава АМО СП «</w:t>
      </w:r>
      <w:proofErr w:type="spellStart"/>
      <w:r>
        <w:rPr>
          <w:b/>
          <w:sz w:val="28"/>
        </w:rPr>
        <w:t>Усть-Эгитуйское</w:t>
      </w:r>
      <w:proofErr w:type="spellEnd"/>
      <w:r>
        <w:rPr>
          <w:b/>
          <w:sz w:val="28"/>
        </w:rPr>
        <w:t xml:space="preserve">»                                 Ц-Е. Ц. </w:t>
      </w:r>
      <w:proofErr w:type="spellStart"/>
      <w:r>
        <w:rPr>
          <w:b/>
          <w:sz w:val="28"/>
        </w:rPr>
        <w:t>Лыгденов</w:t>
      </w:r>
      <w:proofErr w:type="spellEnd"/>
    </w:p>
    <w:p w:rsidR="003F2B67" w:rsidRDefault="003F2B67"/>
    <w:sectPr w:rsidR="003F2B67" w:rsidSect="00D1155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D4F5D"/>
    <w:multiLevelType w:val="hybridMultilevel"/>
    <w:tmpl w:val="834221FA"/>
    <w:lvl w:ilvl="0" w:tplc="F502F2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0D21DF"/>
    <w:multiLevelType w:val="hybridMultilevel"/>
    <w:tmpl w:val="6BCAC5D8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A829F4"/>
    <w:multiLevelType w:val="hybridMultilevel"/>
    <w:tmpl w:val="65F610D2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9A0EF8"/>
    <w:multiLevelType w:val="multilevel"/>
    <w:tmpl w:val="C77A37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7A991AEF"/>
    <w:multiLevelType w:val="hybridMultilevel"/>
    <w:tmpl w:val="12F6C558"/>
    <w:lvl w:ilvl="0" w:tplc="B9940654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A97"/>
    <w:rsid w:val="000B613B"/>
    <w:rsid w:val="000F01A6"/>
    <w:rsid w:val="001939EB"/>
    <w:rsid w:val="002943E9"/>
    <w:rsid w:val="003356CD"/>
    <w:rsid w:val="003F2B67"/>
    <w:rsid w:val="004024CD"/>
    <w:rsid w:val="00531C66"/>
    <w:rsid w:val="00591297"/>
    <w:rsid w:val="006207EC"/>
    <w:rsid w:val="00664A97"/>
    <w:rsid w:val="009057D3"/>
    <w:rsid w:val="00BD0F17"/>
    <w:rsid w:val="00C661C8"/>
    <w:rsid w:val="00CA636F"/>
    <w:rsid w:val="00D11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664A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664A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664A9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64A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4A9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nhideWhenUsed/>
    <w:rsid w:val="006207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9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91;&#1089;&#1090;&#1100;-&#1101;&#1075;&#1080;&#1090;&#1091;&#1081;&#1089;&#1082;&#1086;&#1077;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ruuna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Исинга</dc:creator>
  <cp:keywords/>
  <dc:description/>
  <cp:lastModifiedBy>oem</cp:lastModifiedBy>
  <cp:revision>11</cp:revision>
  <dcterms:created xsi:type="dcterms:W3CDTF">2020-06-08T02:59:00Z</dcterms:created>
  <dcterms:modified xsi:type="dcterms:W3CDTF">2021-03-02T08:16:00Z</dcterms:modified>
</cp:coreProperties>
</file>